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hSpace="180" w:wrap="around" w:vAnchor="text" w:hAnchor="margin" w:y="158"/>
        <w:spacing w:line="560" w:lineRule="exact"/>
        <w:jc w:val="center"/>
        <w:rPr>
          <w:rFonts w:ascii="Times New Roman" w:hAnsi="Times New Roman" w:eastAsia="华文中宋"/>
          <w:b/>
          <w:bCs/>
          <w:color w:val="auto"/>
          <w:spacing w:val="-16"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color w:val="auto"/>
          <w:spacing w:val="-16"/>
          <w:sz w:val="36"/>
          <w:szCs w:val="36"/>
        </w:rPr>
        <w:t>关于举办新乡学院第五届“挑战杯”大学生科技制作小发明创造作品竞赛活动通知</w:t>
      </w:r>
    </w:p>
    <w:p>
      <w:pPr>
        <w:pStyle w:val="2"/>
        <w:framePr w:hSpace="180" w:wrap="around" w:vAnchor="text" w:hAnchor="margin" w:y="158"/>
        <w:spacing w:line="560" w:lineRule="exact"/>
        <w:jc w:val="center"/>
        <w:rPr>
          <w:rFonts w:ascii="Times New Roman" w:hAnsi="Times New Roman" w:eastAsia="华文中宋"/>
          <w:b/>
          <w:bCs/>
          <w:color w:val="auto"/>
          <w:spacing w:val="-16"/>
          <w:sz w:val="36"/>
          <w:szCs w:val="36"/>
        </w:rPr>
      </w:pPr>
    </w:p>
    <w:p>
      <w:pPr>
        <w:pStyle w:val="2"/>
        <w:framePr w:hSpace="180" w:wrap="around" w:vAnchor="text" w:hAnchor="margin" w:y="158"/>
        <w:spacing w:line="560" w:lineRule="exact"/>
        <w:jc w:val="center"/>
        <w:rPr>
          <w:rFonts w:hint="eastAsia" w:hAnsi="ˎ̥"/>
          <w:sz w:val="32"/>
          <w:szCs w:val="32"/>
        </w:rPr>
      </w:pPr>
    </w:p>
    <w:p>
      <w:pPr>
        <w:spacing w:line="460" w:lineRule="exact"/>
        <w:rPr>
          <w:rFonts w:ascii="黑体" w:eastAsia="黑体"/>
          <w:color w:val="000000"/>
          <w:sz w:val="28"/>
          <w:szCs w:val="21"/>
        </w:rPr>
      </w:pPr>
    </w:p>
    <w:p>
      <w:pPr>
        <w:tabs>
          <w:tab w:val="center" w:pos="4192"/>
        </w:tabs>
        <w:spacing w:line="460" w:lineRule="exact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各院系团总支：</w:t>
      </w:r>
      <w:r>
        <w:rPr>
          <w:rFonts w:ascii="黑体" w:eastAsia="黑体"/>
          <w:color w:val="000000"/>
          <w:sz w:val="28"/>
          <w:szCs w:val="21"/>
        </w:rPr>
        <w:tab/>
      </w:r>
    </w:p>
    <w:p>
      <w:pPr>
        <w:spacing w:line="46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为进一步加强我校大学生专业素质能力的培养，提高大学生的实践创新能力，特举办第五届“挑战杯”大学生科技制作、小发明创造作品竞赛活动。现将相关事宜通知如下</w:t>
      </w:r>
      <w:r>
        <w:rPr>
          <w:rFonts w:hint="eastAsia" w:ascii="黑体" w:eastAsia="黑体"/>
          <w:color w:val="000000"/>
          <w:sz w:val="28"/>
          <w:szCs w:val="21"/>
        </w:rPr>
        <w:t>：</w:t>
      </w:r>
    </w:p>
    <w:p>
      <w:pPr>
        <w:spacing w:line="46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ascii="黑体" w:eastAsia="黑体"/>
          <w:color w:val="000000"/>
          <w:sz w:val="28"/>
          <w:szCs w:val="21"/>
        </w:rPr>
        <w:t>一、</w:t>
      </w:r>
      <w:r>
        <w:rPr>
          <w:rFonts w:hint="eastAsia" w:ascii="黑体" w:eastAsia="黑体"/>
          <w:color w:val="000000"/>
          <w:sz w:val="28"/>
          <w:szCs w:val="21"/>
        </w:rPr>
        <w:t>活动主题：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崇尚科学、追求真知</w:t>
      </w:r>
      <w:r>
        <w:rPr>
          <w:rFonts w:ascii="仿宋_GB2312" w:eastAsia="仿宋_GB2312"/>
          <w:color w:val="000000"/>
          <w:sz w:val="28"/>
          <w:szCs w:val="21"/>
        </w:rPr>
        <w:t>、</w:t>
      </w:r>
      <w:r>
        <w:rPr>
          <w:rFonts w:hint="eastAsia" w:ascii="仿宋_GB2312" w:eastAsia="仿宋_GB2312"/>
          <w:color w:val="000000"/>
          <w:sz w:val="28"/>
          <w:szCs w:val="21"/>
        </w:rPr>
        <w:t>勤奋学习、锐意创新、迎接挑战</w:t>
      </w:r>
    </w:p>
    <w:p>
      <w:pPr>
        <w:tabs>
          <w:tab w:val="left" w:pos="4365"/>
        </w:tabs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ascii="黑体" w:eastAsia="黑体"/>
          <w:color w:val="000000"/>
          <w:sz w:val="28"/>
          <w:szCs w:val="21"/>
        </w:rPr>
        <w:t>二、</w:t>
      </w:r>
      <w:r>
        <w:rPr>
          <w:rFonts w:hint="eastAsia" w:ascii="黑体" w:eastAsia="黑体"/>
          <w:color w:val="000000"/>
          <w:sz w:val="28"/>
          <w:szCs w:val="21"/>
        </w:rPr>
        <w:t>活动主办:</w:t>
      </w:r>
      <w:r>
        <w:rPr>
          <w:rFonts w:hint="eastAsia" w:ascii="仿宋_GB2312" w:eastAsia="仿宋_GB2312"/>
          <w:color w:val="000000"/>
          <w:sz w:val="28"/>
          <w:szCs w:val="21"/>
        </w:rPr>
        <w:t>新乡学院团委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/>
          <w:sz w:val="28"/>
        </w:rPr>
      </w:pPr>
      <w:r>
        <w:rPr>
          <w:rFonts w:hint="eastAsia" w:ascii="黑体" w:eastAsia="黑体"/>
          <w:color w:val="000000"/>
          <w:sz w:val="28"/>
          <w:szCs w:val="21"/>
        </w:rPr>
        <w:t>三、活动承办: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>物理与电子工程学院团总支</w:t>
      </w:r>
    </w:p>
    <w:p>
      <w:pPr>
        <w:spacing w:line="44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四、参赛对象：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凡我校全日制在读本专科学生均可报名参赛，可以以个人、团队的形式参赛，团队不超过5人。</w:t>
      </w:r>
    </w:p>
    <w:p>
      <w:pPr>
        <w:spacing w:line="44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五</w:t>
      </w:r>
      <w:r>
        <w:rPr>
          <w:rFonts w:ascii="黑体" w:eastAsia="黑体"/>
          <w:color w:val="000000"/>
          <w:sz w:val="28"/>
          <w:szCs w:val="21"/>
        </w:rPr>
        <w:t>、</w:t>
      </w:r>
      <w:r>
        <w:rPr>
          <w:rFonts w:hint="eastAsia" w:ascii="黑体" w:eastAsia="黑体"/>
          <w:color w:val="000000"/>
          <w:sz w:val="28"/>
          <w:szCs w:val="21"/>
        </w:rPr>
        <w:t>活动内容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本次活动可以利用身边一切可以利用的材料，以及所学的相关物理、化学原理，制作出具有一定科技含量的小发明小制作，通过现场操作演示，展示自己的作品，评出一</w:t>
      </w:r>
      <w:r>
        <w:rPr>
          <w:rFonts w:ascii="仿宋_GB2312" w:eastAsia="仿宋_GB2312"/>
          <w:color w:val="000000"/>
          <w:sz w:val="28"/>
          <w:szCs w:val="21"/>
        </w:rPr>
        <w:t>、</w:t>
      </w:r>
      <w:r>
        <w:rPr>
          <w:rFonts w:hint="eastAsia" w:ascii="仿宋_GB2312" w:eastAsia="仿宋_GB2312"/>
          <w:color w:val="000000"/>
          <w:sz w:val="28"/>
          <w:szCs w:val="21"/>
        </w:rPr>
        <w:t>二</w:t>
      </w:r>
      <w:r>
        <w:rPr>
          <w:rFonts w:ascii="仿宋_GB2312" w:eastAsia="仿宋_GB2312"/>
          <w:color w:val="000000"/>
          <w:sz w:val="28"/>
          <w:szCs w:val="21"/>
        </w:rPr>
        <w:t>、三</w:t>
      </w:r>
      <w:r>
        <w:rPr>
          <w:rFonts w:hint="eastAsia" w:ascii="仿宋_GB2312" w:eastAsia="仿宋_GB2312"/>
          <w:color w:val="000000"/>
          <w:sz w:val="28"/>
          <w:szCs w:val="21"/>
        </w:rPr>
        <w:t>等以及最佳创意奖。</w:t>
      </w:r>
    </w:p>
    <w:p>
      <w:pPr>
        <w:spacing w:line="44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六</w:t>
      </w:r>
      <w:r>
        <w:rPr>
          <w:rFonts w:ascii="黑体" w:eastAsia="黑体"/>
          <w:color w:val="000000"/>
          <w:sz w:val="28"/>
          <w:szCs w:val="21"/>
        </w:rPr>
        <w:t>、</w:t>
      </w:r>
      <w:r>
        <w:rPr>
          <w:rFonts w:hint="eastAsia" w:ascii="黑体" w:eastAsia="黑体"/>
          <w:color w:val="000000"/>
          <w:sz w:val="28"/>
          <w:szCs w:val="21"/>
        </w:rPr>
        <w:t>报名方法</w:t>
      </w:r>
    </w:p>
    <w:p>
      <w:pPr>
        <w:spacing w:line="44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参赛选手以院（系）为单位报名，报名时必须按参赛类型填写比赛申请表，并填写新乡学院第五届“挑战杯”大学生科技制作、小发明创造作品竞赛报名表，于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1"/>
        </w:rPr>
        <w:t>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31</w:t>
      </w:r>
      <w:r>
        <w:rPr>
          <w:rFonts w:hint="eastAsia" w:ascii="仿宋_GB2312" w:eastAsia="仿宋_GB2312"/>
          <w:color w:val="000000"/>
          <w:sz w:val="28"/>
          <w:szCs w:val="21"/>
        </w:rPr>
        <w:t>日前将电子版发送邮箱：xxxytzbkjfm@126.com，并将申请表交到A09-403物理与电子工程学院电子创新工作室。</w:t>
      </w:r>
    </w:p>
    <w:p>
      <w:pPr>
        <w:spacing w:line="440" w:lineRule="exact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 xml:space="preserve">报名联系人：申小萌老师   </w:t>
      </w:r>
      <w:r>
        <w:rPr>
          <w:rFonts w:ascii="仿宋_GB2312" w:eastAsia="仿宋_GB2312"/>
          <w:color w:val="000000"/>
          <w:sz w:val="28"/>
          <w:szCs w:val="21"/>
        </w:rPr>
        <w:t>0373</w:t>
      </w:r>
      <w:r>
        <w:rPr>
          <w:rFonts w:hint="eastAsia" w:ascii="仿宋_GB2312" w:eastAsia="仿宋_GB2312"/>
          <w:color w:val="000000"/>
          <w:sz w:val="28"/>
          <w:szCs w:val="21"/>
        </w:rPr>
        <w:t>-</w:t>
      </w:r>
      <w:r>
        <w:rPr>
          <w:rFonts w:ascii="仿宋_GB2312" w:eastAsia="仿宋_GB2312"/>
          <w:color w:val="000000"/>
          <w:sz w:val="28"/>
          <w:szCs w:val="21"/>
        </w:rPr>
        <w:t>3683009</w:t>
      </w:r>
      <w:r>
        <w:rPr>
          <w:rFonts w:hint="eastAsia" w:ascii="仿宋_GB2312" w:eastAsia="仿宋_GB2312"/>
          <w:color w:val="000000"/>
          <w:sz w:val="28"/>
          <w:szCs w:val="21"/>
        </w:rPr>
        <w:t xml:space="preserve"> </w:t>
      </w:r>
    </w:p>
    <w:p>
      <w:pPr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七、比赛流程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（1）作品展示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（2）功能、用途讲解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（3）对自己的作品的展望和前景描述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（4）接受评委提问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初赛阶段（</w:t>
      </w:r>
      <w:r>
        <w:rPr>
          <w:rFonts w:ascii="仿宋_GB2312" w:eastAsia="仿宋_GB2312"/>
          <w:color w:val="000000"/>
          <w:sz w:val="28"/>
          <w:szCs w:val="21"/>
        </w:rPr>
        <w:t>3</w:t>
      </w:r>
      <w:r>
        <w:rPr>
          <w:rFonts w:hint="eastAsia" w:ascii="仿宋_GB2312" w:eastAsia="仿宋_GB2312"/>
          <w:color w:val="000000"/>
          <w:sz w:val="28"/>
          <w:szCs w:val="21"/>
        </w:rPr>
        <w:t>月</w:t>
      </w:r>
      <w:r>
        <w:rPr>
          <w:rFonts w:ascii="仿宋_GB2312" w:eastAsia="仿宋_GB2312"/>
          <w:color w:val="000000"/>
          <w:sz w:val="28"/>
          <w:szCs w:val="21"/>
        </w:rPr>
        <w:t>13</w:t>
      </w:r>
      <w:r>
        <w:rPr>
          <w:rFonts w:hint="eastAsia" w:ascii="仿宋_GB2312" w:eastAsia="仿宋_GB2312"/>
          <w:color w:val="000000"/>
          <w:sz w:val="28"/>
          <w:szCs w:val="21"/>
        </w:rPr>
        <w:t>日</w:t>
      </w:r>
      <w:r>
        <w:rPr>
          <w:rFonts w:hint="eastAsia" w:ascii="仿宋_GB2312" w:eastAsia="仿宋_GB2312"/>
          <w:color w:val="000000"/>
          <w:sz w:val="28"/>
          <w:szCs w:val="21"/>
        </w:rPr>
        <w:tab/>
      </w:r>
      <w:r>
        <w:rPr>
          <w:rFonts w:ascii="仿宋_GB2312" w:eastAsia="仿宋_GB2312"/>
          <w:color w:val="000000"/>
          <w:sz w:val="28"/>
          <w:szCs w:val="21"/>
        </w:rPr>
        <w:t>--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1"/>
        </w:rPr>
        <w:t>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31</w:t>
      </w:r>
      <w:r>
        <w:rPr>
          <w:rFonts w:hint="eastAsia" w:ascii="仿宋_GB2312" w:eastAsia="仿宋_GB2312"/>
          <w:color w:val="000000"/>
          <w:sz w:val="28"/>
          <w:szCs w:val="21"/>
        </w:rPr>
        <w:t>日）由个院系、学生社团自行安排，选拔出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1"/>
        </w:rPr>
        <w:t>个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以上</w:t>
      </w:r>
      <w:r>
        <w:rPr>
          <w:rFonts w:hint="eastAsia" w:ascii="仿宋_GB2312" w:eastAsia="仿宋_GB2312"/>
          <w:color w:val="000000"/>
          <w:sz w:val="28"/>
          <w:szCs w:val="21"/>
        </w:rPr>
        <w:t>优秀作品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（以完成（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）（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）为主）</w:t>
      </w:r>
      <w:r>
        <w:rPr>
          <w:rFonts w:hint="eastAsia" w:ascii="仿宋_GB2312" w:eastAsia="仿宋_GB2312"/>
          <w:color w:val="000000"/>
          <w:sz w:val="28"/>
          <w:szCs w:val="21"/>
        </w:rPr>
        <w:t>参加复赛。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复赛阶段（</w:t>
      </w:r>
      <w:r>
        <w:rPr>
          <w:rFonts w:ascii="仿宋_GB2312" w:eastAsia="仿宋_GB2312"/>
          <w:color w:val="000000"/>
          <w:sz w:val="28"/>
          <w:szCs w:val="21"/>
        </w:rPr>
        <w:t>4</w:t>
      </w:r>
      <w:r>
        <w:rPr>
          <w:rFonts w:hint="eastAsia" w:ascii="仿宋_GB2312" w:eastAsia="仿宋_GB2312"/>
          <w:color w:val="000000"/>
          <w:sz w:val="28"/>
          <w:szCs w:val="21"/>
        </w:rPr>
        <w:t>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1"/>
        </w:rPr>
        <w:t>日-</w:t>
      </w:r>
      <w:r>
        <w:rPr>
          <w:rFonts w:ascii="仿宋_GB2312" w:eastAsia="仿宋_GB2312"/>
          <w:color w:val="000000"/>
          <w:sz w:val="28"/>
          <w:szCs w:val="21"/>
        </w:rPr>
        <w:t>-4</w:t>
      </w:r>
      <w:r>
        <w:rPr>
          <w:rFonts w:hint="eastAsia" w:ascii="仿宋_GB2312" w:eastAsia="仿宋_GB2312"/>
          <w:color w:val="000000"/>
          <w:sz w:val="28"/>
          <w:szCs w:val="21"/>
        </w:rPr>
        <w:t>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28"/>
          <w:szCs w:val="21"/>
        </w:rPr>
        <w:t>日）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1"/>
        </w:rPr>
        <w:t>比赛地点待定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，选拔决赛作品（完成（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-（4）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）</w:t>
      </w:r>
      <w:r>
        <w:rPr>
          <w:rFonts w:hint="eastAsia" w:ascii="仿宋_GB2312" w:eastAsia="仿宋_GB2312"/>
          <w:color w:val="000000"/>
          <w:sz w:val="28"/>
          <w:szCs w:val="21"/>
        </w:rPr>
        <w:t>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1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决赛阶段（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4月13日</w:t>
      </w:r>
      <w:r>
        <w:rPr>
          <w:rFonts w:hint="eastAsia" w:ascii="仿宋_GB2312" w:eastAsia="仿宋_GB2312"/>
          <w:color w:val="000000"/>
          <w:sz w:val="28"/>
          <w:szCs w:val="21"/>
          <w:lang w:eastAsia="zh-CN"/>
        </w:rPr>
        <w:t>）比赛地点待定。</w:t>
      </w:r>
    </w:p>
    <w:p>
      <w:pPr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八</w:t>
      </w:r>
      <w:r>
        <w:rPr>
          <w:rFonts w:ascii="黑体" w:eastAsia="黑体"/>
          <w:color w:val="000000"/>
          <w:sz w:val="28"/>
          <w:szCs w:val="21"/>
        </w:rPr>
        <w:t>、</w:t>
      </w:r>
      <w:r>
        <w:rPr>
          <w:rFonts w:hint="eastAsia" w:ascii="黑体" w:eastAsia="黑体"/>
          <w:color w:val="000000"/>
          <w:sz w:val="28"/>
          <w:szCs w:val="21"/>
        </w:rPr>
        <w:t>评分细则: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本次活动得分采用百分之评分,评委将以公平、公正的态度按照以下要求对作品进行打分：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作品的创新程度                        30分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作品的科技含量                        20分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作品的实用价值                        20分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作品的发展前景                        15分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ascii="仿宋_GB2312" w:eastAsia="仿宋_GB2312"/>
          <w:color w:val="000000"/>
          <w:sz w:val="28"/>
          <w:szCs w:val="21"/>
        </w:rPr>
        <w:t>选手的现场表现</w:t>
      </w:r>
      <w:r>
        <w:rPr>
          <w:rFonts w:hint="eastAsia" w:ascii="仿宋_GB2312" w:eastAsia="仿宋_GB2312"/>
          <w:color w:val="000000"/>
          <w:sz w:val="28"/>
          <w:szCs w:val="21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1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1"/>
        </w:rPr>
        <w:t>15分</w:t>
      </w:r>
    </w:p>
    <w:p>
      <w:pPr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九、表彰奖励</w:t>
      </w:r>
    </w:p>
    <w:p>
      <w:pPr>
        <w:spacing w:line="46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1、科技制作、小发明创造两类作品分别按进入终审作品总数的15</w:t>
      </w:r>
      <w:r>
        <w:rPr>
          <w:rFonts w:ascii="仿宋_GB2312" w:eastAsia="仿宋_GB2312"/>
          <w:color w:val="000000"/>
          <w:sz w:val="28"/>
          <w:szCs w:val="21"/>
        </w:rPr>
        <w:t>%、</w:t>
      </w:r>
      <w:r>
        <w:rPr>
          <w:rFonts w:hint="eastAsia" w:ascii="仿宋_GB2312" w:eastAsia="仿宋_GB2312"/>
          <w:color w:val="000000"/>
          <w:sz w:val="28"/>
          <w:szCs w:val="21"/>
        </w:rPr>
        <w:t>25</w:t>
      </w:r>
      <w:r>
        <w:rPr>
          <w:rFonts w:ascii="仿宋_GB2312" w:eastAsia="仿宋_GB2312"/>
          <w:color w:val="000000"/>
          <w:sz w:val="28"/>
          <w:szCs w:val="21"/>
        </w:rPr>
        <w:t>%、</w:t>
      </w:r>
      <w:r>
        <w:rPr>
          <w:rFonts w:hint="eastAsia" w:ascii="仿宋_GB2312" w:eastAsia="仿宋_GB2312"/>
          <w:color w:val="000000"/>
          <w:sz w:val="28"/>
          <w:szCs w:val="21"/>
        </w:rPr>
        <w:t>40</w:t>
      </w:r>
      <w:r>
        <w:rPr>
          <w:rFonts w:ascii="仿宋_GB2312" w:eastAsia="仿宋_GB2312"/>
          <w:color w:val="000000"/>
          <w:sz w:val="28"/>
          <w:szCs w:val="21"/>
        </w:rPr>
        <w:t>%</w:t>
      </w:r>
      <w:r>
        <w:rPr>
          <w:rFonts w:hint="eastAsia" w:ascii="仿宋_GB2312" w:eastAsia="仿宋_GB2312"/>
          <w:color w:val="000000"/>
          <w:sz w:val="28"/>
          <w:szCs w:val="21"/>
        </w:rPr>
        <w:t>设一、二、三等奖三个奖励等次，并对获奖成果进行表彰</w:t>
      </w:r>
      <w:r>
        <w:rPr>
          <w:rFonts w:hint="eastAsia" w:ascii="黑体" w:eastAsia="黑体"/>
          <w:color w:val="000000"/>
          <w:sz w:val="28"/>
          <w:szCs w:val="21"/>
        </w:rPr>
        <w:t>。</w:t>
      </w:r>
    </w:p>
    <w:p>
      <w:pPr>
        <w:spacing w:line="460" w:lineRule="exact"/>
        <w:ind w:firstLine="560" w:firstLineChars="200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2</w:t>
      </w:r>
      <w:r>
        <w:rPr>
          <w:rFonts w:hint="eastAsia" w:ascii="仿宋_GB2312" w:eastAsia="仿宋_GB2312"/>
          <w:color w:val="000000"/>
          <w:sz w:val="28"/>
          <w:szCs w:val="21"/>
        </w:rPr>
        <w:t>、设优秀组织奖5个左右，优秀指导师奖若干，组织</w:t>
      </w:r>
      <w:r>
        <w:rPr>
          <w:rFonts w:ascii="仿宋_GB2312" w:eastAsia="仿宋_GB2312"/>
          <w:color w:val="000000"/>
          <w:sz w:val="28"/>
          <w:szCs w:val="21"/>
        </w:rPr>
        <w:t>奖项</w:t>
      </w:r>
      <w:r>
        <w:rPr>
          <w:rFonts w:hint="eastAsia" w:ascii="仿宋_GB2312" w:eastAsia="仿宋_GB2312"/>
          <w:color w:val="000000"/>
          <w:sz w:val="28"/>
          <w:szCs w:val="21"/>
        </w:rPr>
        <w:t>根据各院系推荐作品进入终审决赛的数额（占70%）及组织情况（占30%）综合评定。组织情况包括各单位初评组织情况、作品申报情况。终审</w:t>
      </w:r>
      <w:r>
        <w:rPr>
          <w:rFonts w:ascii="仿宋_GB2312" w:eastAsia="仿宋_GB2312"/>
          <w:color w:val="000000"/>
          <w:sz w:val="28"/>
          <w:szCs w:val="21"/>
        </w:rPr>
        <w:t>展览的</w:t>
      </w:r>
      <w:r>
        <w:rPr>
          <w:rFonts w:hint="eastAsia" w:ascii="仿宋_GB2312" w:eastAsia="仿宋_GB2312"/>
          <w:color w:val="000000"/>
          <w:sz w:val="28"/>
          <w:szCs w:val="21"/>
        </w:rPr>
        <w:t>情况等。荣获一等奖以上（包括一等奖）作品的主要指导教师获优秀指导教师奖</w:t>
      </w:r>
      <w:r>
        <w:rPr>
          <w:rFonts w:hint="eastAsia" w:ascii="黑体" w:eastAsia="黑体"/>
          <w:color w:val="000000"/>
          <w:sz w:val="28"/>
          <w:szCs w:val="21"/>
        </w:rPr>
        <w:t>。</w:t>
      </w:r>
    </w:p>
    <w:p>
      <w:pPr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十</w:t>
      </w:r>
      <w:r>
        <w:rPr>
          <w:rFonts w:ascii="黑体" w:eastAsia="黑体"/>
          <w:color w:val="000000"/>
          <w:sz w:val="28"/>
          <w:szCs w:val="21"/>
        </w:rPr>
        <w:t>、</w:t>
      </w:r>
      <w:r>
        <w:rPr>
          <w:rFonts w:hint="eastAsia" w:ascii="黑体" w:eastAsia="黑体"/>
          <w:color w:val="000000"/>
          <w:sz w:val="28"/>
          <w:szCs w:val="21"/>
        </w:rPr>
        <w:t>注意事项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ascii="仿宋_GB2312" w:eastAsia="仿宋_GB2312"/>
          <w:color w:val="000000"/>
          <w:sz w:val="28"/>
          <w:szCs w:val="21"/>
        </w:rPr>
        <w:t>1</w:t>
      </w:r>
      <w:r>
        <w:rPr>
          <w:rFonts w:hint="eastAsia" w:ascii="仿宋_GB2312" w:eastAsia="仿宋_GB2312"/>
          <w:color w:val="000000"/>
          <w:sz w:val="28"/>
          <w:szCs w:val="21"/>
        </w:rPr>
        <w:t>、每个院系申报的作品不得少于</w:t>
      </w:r>
      <w:r>
        <w:rPr>
          <w:rFonts w:hint="eastAsia" w:ascii="仿宋_GB2312" w:eastAsia="仿宋_GB2312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1"/>
        </w:rPr>
        <w:t>件，参赛作品，均应填写《第五届“挑战杯”新乡学院大学生科技制作、小发明创造作品竞赛作品申报书》。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2、作品申报书需经本院系审核</w:t>
      </w:r>
      <w:r>
        <w:rPr>
          <w:rFonts w:ascii="仿宋_GB2312" w:eastAsia="仿宋_GB2312"/>
          <w:color w:val="000000"/>
          <w:sz w:val="28"/>
          <w:szCs w:val="21"/>
        </w:rPr>
        <w:t>后</w:t>
      </w:r>
      <w:r>
        <w:rPr>
          <w:rFonts w:hint="eastAsia" w:ascii="仿宋_GB2312" w:eastAsia="仿宋_GB2312"/>
          <w:color w:val="000000"/>
          <w:sz w:val="28"/>
          <w:szCs w:val="21"/>
        </w:rPr>
        <w:t>签章确认。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3、科技发明制作项目分</w:t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t>（类科技含量较高）和</w:t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t>类（投入较少的小发明），</w:t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t>类指科技含量较高、制作投入较大的作品。</w:t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sym w:font="Symbol" w:char="F049"/>
      </w:r>
      <w:r>
        <w:rPr>
          <w:rFonts w:hint="eastAsia" w:ascii="仿宋_GB2312" w:eastAsia="仿宋_GB2312"/>
          <w:color w:val="000000"/>
          <w:sz w:val="28"/>
          <w:szCs w:val="21"/>
        </w:rPr>
        <w:t>类指投入较少、且为产生可技术或社会生活带来便利的小发明等。参赛作品，须从实际出发，侧重解决社会生产生活中的具体问题，参赛学生须在作品申报书封面相应作品类别中划“√”。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4、参赛作品可分为个人和集体作品。申报个人作品的，申报者必须承担该作品60%以上的研究工作，作品鉴定证书、专利证书以及发表的有关作品上的署名均应为第一作者，合作者必须是学生且不得超过两人；凡合作者超过三人的项目或者作者不超过三人，但无法区分第一作者的项目，均需申报集体作品。集体作品的作者必须均为学生，除填写集体作品名称外，还要注明一位学历最高的作者为</w:t>
      </w:r>
      <w:r>
        <w:rPr>
          <w:rFonts w:ascii="仿宋_GB2312" w:eastAsia="仿宋_GB2312"/>
          <w:color w:val="000000"/>
          <w:sz w:val="28"/>
          <w:szCs w:val="21"/>
        </w:rPr>
        <w:t>集</w:t>
      </w:r>
      <w:r>
        <w:rPr>
          <w:rFonts w:hint="eastAsia" w:ascii="仿宋_GB2312" w:eastAsia="仿宋_GB2312"/>
          <w:color w:val="000000"/>
          <w:sz w:val="28"/>
          <w:szCs w:val="21"/>
        </w:rPr>
        <w:t>体项目的代表，凡有合作者的个人作品和集体作品，均按学历最高的作者划分本专科生作品。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 xml:space="preserve">5、作品不得抄袭，凡发现比赛作弊者取消其比赛资格。 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1"/>
        </w:rPr>
      </w:pPr>
      <w:r>
        <w:rPr>
          <w:rFonts w:ascii="仿宋_GB2312" w:eastAsia="仿宋_GB2312"/>
          <w:color w:val="000000"/>
          <w:sz w:val="28"/>
          <w:szCs w:val="21"/>
        </w:rPr>
        <w:t>附件</w:t>
      </w:r>
      <w:r>
        <w:rPr>
          <w:rFonts w:hint="eastAsia" w:ascii="仿宋_GB2312" w:eastAsia="仿宋_GB2312"/>
          <w:color w:val="000000"/>
          <w:sz w:val="28"/>
          <w:szCs w:val="21"/>
        </w:rPr>
        <w:t>：</w:t>
      </w:r>
      <w:r>
        <w:rPr>
          <w:rFonts w:ascii="仿宋_GB2312" w:eastAsia="仿宋_GB2312"/>
          <w:color w:val="000000"/>
          <w:sz w:val="28"/>
          <w:szCs w:val="21"/>
        </w:rPr>
        <w:t>第五届</w:t>
      </w:r>
      <w:r>
        <w:rPr>
          <w:rFonts w:hint="eastAsia" w:ascii="仿宋_GB2312" w:eastAsia="仿宋_GB2312"/>
          <w:color w:val="000000"/>
          <w:sz w:val="28"/>
          <w:szCs w:val="21"/>
        </w:rPr>
        <w:t>“挑战杯”新乡学院大学生科技制作、小发明创造作品竞赛作品申报书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序号：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编码：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</w:t>
      </w:r>
    </w:p>
    <w:p>
      <w:pPr>
        <w:rPr>
          <w:rFonts w:asciiTheme="minorHAnsi" w:hAnsiTheme="minorHAnsi" w:eastAsiaTheme="minorEastAsia"/>
          <w:szCs w:val="2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新乡学院第五届“挑战杯”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大学生科技制作小发明创造作品竞赛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作品申报书</w:t>
      </w:r>
    </w:p>
    <w:p/>
    <w:p/>
    <w:p/>
    <w:p>
      <w:pPr>
        <w:rPr>
          <w:rFonts w:ascii="宋体" w:hAnsi="宋体"/>
          <w:b/>
          <w:sz w:val="28"/>
        </w:rPr>
      </w:pPr>
      <w:r>
        <w:rPr>
          <w:rFonts w:hint="eastAsia"/>
          <w:b/>
        </w:rPr>
        <w:t xml:space="preserve">    </w:t>
      </w:r>
      <w:r>
        <w:rPr>
          <w:rFonts w:hint="eastAsia" w:ascii="宋体" w:hAnsi="宋体"/>
          <w:b/>
          <w:sz w:val="28"/>
        </w:rPr>
        <w:t xml:space="preserve"> 作品名称：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院    系：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申报者姓名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（集体名称）：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</w:t>
      </w: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类别：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□科技发明制作A类               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□科技发明制作B类</w:t>
      </w:r>
    </w:p>
    <w:p>
      <w:pPr>
        <w:rPr>
          <w:rFonts w:asciiTheme="minorHAnsi" w:hAnsiTheme="minorHAnsi" w:eastAsiaTheme="minorEastAsia"/>
        </w:rPr>
      </w:pPr>
    </w:p>
    <w:p>
      <w:pPr>
        <w:widowControl/>
        <w:jc w:val="left"/>
      </w:pPr>
      <w:r>
        <w:rPr>
          <w:rFonts w:hint="eastAsia"/>
          <w:kern w:val="0"/>
        </w:rPr>
        <w:br w:type="page"/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  <w:sz w:val="32"/>
        </w:rPr>
        <w:t>说      明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1．申报者应在认真阅读此说明各项内容后按要求详细填写。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2．申报者在填写申报作品情况时个人项目填写A1表，集体项目填写A2表。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3．表内项目填写时一律用黑色签字笔或打印，字迹要端正、清楚，此申报书可复制。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4．序号、编码由校竞赛组委会填写。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5．所附的有关材料必须是中文（若是外文，请附中文本），请以4号楷体打印在A4纸上，附于申报书后，字数在8000字以内（文章版面尺寸14.5×22cm）。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6．作品申报书须按要求由各院系竞赛组织协调机构统一报送。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7．其他参赛事宜请向大赛组委会进行咨询。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8．报送地址：A09-403</w:t>
      </w:r>
      <w:r>
        <w:rPr>
          <w:rFonts w:hint="eastAsia" w:ascii="宋体" w:hAnsi="宋体"/>
          <w:sz w:val="28"/>
          <w:lang w:eastAsia="zh-CN"/>
        </w:rPr>
        <w:t>电子创新工作室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联 系 人：王聪昊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联系电话：13525051090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E-mail：xxxytzbkjfm@126.com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QQ: 207080883</w:t>
      </w:r>
    </w:p>
    <w:p>
      <w:pPr>
        <w:widowControl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A1．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>申报者情况（个人项目）</w:t>
      </w:r>
    </w:p>
    <w:p>
      <w:pPr>
        <w:rPr>
          <w:rFonts w:asciiTheme="minorHAnsi" w:hAnsiTheme="minorHAnsi" w:eastAsiaTheme="minorEastAsia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说明：1.必须由申报者本人按要求填写，申报者情况栏内必须填写</w:t>
      </w:r>
    </w:p>
    <w:p>
      <w:pPr>
        <w:ind w:firstLine="660" w:firstLineChars="300"/>
        <w:rPr>
          <w:sz w:val="22"/>
        </w:rPr>
      </w:pPr>
      <w:r>
        <w:rPr>
          <w:rFonts w:hint="eastAsia"/>
          <w:sz w:val="22"/>
        </w:rPr>
        <w:t>2.个人作品的第一作者（承担申报作品60%以上的工作者）；</w:t>
      </w:r>
    </w:p>
    <w:p>
      <w:pPr>
        <w:rPr>
          <w:sz w:val="22"/>
        </w:rPr>
      </w:pPr>
    </w:p>
    <w:p>
      <w:pPr>
        <w:rPr>
          <w:sz w:val="22"/>
        </w:rPr>
      </w:pPr>
    </w:p>
    <w:tbl>
      <w:tblPr>
        <w:tblStyle w:val="4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308"/>
        <w:gridCol w:w="194"/>
        <w:gridCol w:w="679"/>
        <w:gridCol w:w="79"/>
        <w:gridCol w:w="513"/>
        <w:gridCol w:w="48"/>
        <w:gridCol w:w="233"/>
        <w:gridCol w:w="11"/>
        <w:gridCol w:w="443"/>
        <w:gridCol w:w="419"/>
        <w:gridCol w:w="107"/>
        <w:gridCol w:w="301"/>
        <w:gridCol w:w="441"/>
        <w:gridCol w:w="24"/>
        <w:gridCol w:w="858"/>
        <w:gridCol w:w="16"/>
        <w:gridCol w:w="836"/>
        <w:gridCol w:w="30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65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9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学院全称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现学历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  <w:tc>
          <w:tcPr>
            <w:tcW w:w="8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年级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学制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年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  <w:r>
              <w:rPr>
                <w:rFonts w:hint="eastAsia" w:ascii="宋体" w:hAnsi="宋体" w:cs="微软雅黑"/>
                <w:sz w:val="24"/>
              </w:rPr>
              <w:t>全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694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通讯地址</w:t>
            </w:r>
          </w:p>
        </w:tc>
        <w:tc>
          <w:tcPr>
            <w:tcW w:w="346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邮政编码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46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微软雅黑"/>
                <w:sz w:val="24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（长号、短号）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         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所在学院</w:t>
            </w:r>
          </w:p>
        </w:tc>
        <w:tc>
          <w:tcPr>
            <w:tcW w:w="421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手机（包括长号、短号）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1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1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院系负责人或导师意见                                      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0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ind w:left="2" w:leftChars="1" w:firstLine="480" w:firstLineChars="200"/>
              <w:jc w:val="left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>本作品是否为课外学术科技或社会实践活动成果</w:t>
            </w:r>
          </w:p>
          <w:p>
            <w:pPr>
              <w:spacing w:line="480" w:lineRule="exact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          □是   □否</w:t>
            </w:r>
          </w:p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                                        负责人签字：</w:t>
            </w:r>
          </w:p>
          <w:p>
            <w:pPr>
              <w:spacing w:line="480" w:lineRule="exact"/>
              <w:ind w:left="2" w:leftChars="1"/>
              <w:jc w:val="left"/>
              <w:rPr>
                <w:rFonts w:ascii="宋体" w:hAnsi="宋体" w:cs="微软雅黑"/>
                <w:sz w:val="24"/>
              </w:rPr>
            </w:pPr>
            <w:r>
              <w:rPr>
                <w:rFonts w:hint="eastAsia" w:ascii="宋体" w:hAnsi="宋体" w:cs="微软雅黑"/>
                <w:sz w:val="24"/>
              </w:rPr>
              <w:t xml:space="preserve">                                              年</w:t>
            </w:r>
            <w:r>
              <w:rPr>
                <w:rFonts w:hint="eastAsia" w:ascii="宋体" w:hAnsi="宋体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z w:val="24"/>
              </w:rPr>
              <w:t xml:space="preserve"> 月  日</w:t>
            </w:r>
          </w:p>
        </w:tc>
      </w:tr>
    </w:tbl>
    <w:p/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br w:type="page"/>
      </w:r>
    </w:p>
    <w:p>
      <w:pPr>
        <w:rPr>
          <w:rFonts w:asciiTheme="minorHAnsi" w:hAnsiTheme="minorHAnsi" w:eastAsiaTheme="minorEastAsia"/>
          <w:sz w:val="22"/>
        </w:rPr>
      </w:pPr>
      <w:r>
        <w:rPr>
          <w:rFonts w:hint="eastAsia" w:ascii="宋体" w:hAnsi="宋体"/>
          <w:sz w:val="28"/>
        </w:rPr>
        <w:t>A2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>申报者情况（集体项目）</w:t>
      </w:r>
    </w:p>
    <w:p>
      <w:pPr>
        <w:rPr>
          <w:sz w:val="22"/>
        </w:rPr>
      </w:pPr>
      <w:r>
        <w:rPr>
          <w:rFonts w:hint="eastAsia"/>
          <w:sz w:val="22"/>
        </w:rPr>
        <w:t>说明：1.必须由申报者本人按要求填写，</w:t>
      </w:r>
    </w:p>
    <w:p>
      <w:pPr>
        <w:ind w:firstLine="660" w:firstLineChars="300"/>
        <w:rPr>
          <w:sz w:val="22"/>
        </w:rPr>
      </w:pPr>
      <w:r>
        <w:rPr>
          <w:rFonts w:hint="eastAsia"/>
          <w:sz w:val="22"/>
        </w:rPr>
        <w:t>2.申报者必须是作者中学历最高，其余作者按学历高低排列；</w:t>
      </w:r>
    </w:p>
    <w:p/>
    <w:tbl>
      <w:tblPr>
        <w:tblStyle w:val="4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474"/>
        <w:gridCol w:w="1073"/>
        <w:gridCol w:w="737"/>
        <w:gridCol w:w="173"/>
        <w:gridCol w:w="505"/>
        <w:gridCol w:w="803"/>
        <w:gridCol w:w="395"/>
        <w:gridCol w:w="235"/>
        <w:gridCol w:w="91"/>
        <w:gridCol w:w="754"/>
        <w:gridCol w:w="145"/>
        <w:gridCol w:w="261"/>
        <w:gridCol w:w="11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姓  名</w:t>
            </w:r>
          </w:p>
        </w:tc>
        <w:tc>
          <w:tcPr>
            <w:tcW w:w="181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225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出生年月</w:t>
            </w:r>
          </w:p>
        </w:tc>
        <w:tc>
          <w:tcPr>
            <w:tcW w:w="2289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申报者代表情况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学院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2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系别、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年级专业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学历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学制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入学时间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作品</w:t>
            </w: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称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通讯地址</w:t>
            </w:r>
          </w:p>
        </w:tc>
        <w:tc>
          <w:tcPr>
            <w:tcW w:w="392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微软雅黑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微软雅黑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邮政编码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微软雅黑"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392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 w:cstheme="minorBidi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其他作者情况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姓 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年龄</w:t>
            </w: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所在学院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手机（长号、短号）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extDirection w:val="tbRlV"/>
          </w:tcPr>
          <w:p>
            <w:pPr>
              <w:spacing w:line="4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资格认证</w:t>
            </w:r>
          </w:p>
          <w:p>
            <w:pPr>
              <w:spacing w:line="4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定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院系</w:t>
            </w:r>
            <w:r>
              <w:rPr>
                <w:rFonts w:hint="eastAsia" w:cs="微软雅黑" w:asciiTheme="minorEastAsia" w:hAnsiTheme="minorEastAsia" w:eastAsiaTheme="minorEastAsia"/>
                <w:sz w:val="30"/>
                <w:szCs w:val="30"/>
              </w:rPr>
              <w:t>负责人或导师意见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本作品是否为课外学术科技或社会实践活动成果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ind w:firstLine="1200" w:firstLineChars="400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□是   □否</w:t>
            </w:r>
          </w:p>
          <w:p>
            <w:pPr>
              <w:spacing w:line="480" w:lineRule="exact"/>
              <w:ind w:firstLine="1200" w:firstLineChars="400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负责人签字： 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                           年 月  日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color w:val="000000"/>
          <w:sz w:val="28"/>
          <w:szCs w:val="21"/>
        </w:rPr>
      </w:pPr>
    </w:p>
    <w:sectPr>
      <w:pgSz w:w="10319" w:h="14572"/>
      <w:pgMar w:top="1418" w:right="1247" w:bottom="1134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E"/>
    <w:rsid w:val="001116FE"/>
    <w:rsid w:val="00180BBE"/>
    <w:rsid w:val="001861BD"/>
    <w:rsid w:val="001E5986"/>
    <w:rsid w:val="002B638F"/>
    <w:rsid w:val="00582559"/>
    <w:rsid w:val="005C51A1"/>
    <w:rsid w:val="005E261E"/>
    <w:rsid w:val="006B7C6D"/>
    <w:rsid w:val="00DB23FC"/>
    <w:rsid w:val="15BF5473"/>
    <w:rsid w:val="24EC7291"/>
    <w:rsid w:val="2C8F16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华文中宋" w:eastAsia="仿宋_GB2312"/>
      <w:color w:val="000000"/>
      <w:sz w:val="20"/>
      <w:szCs w:val="20"/>
    </w:rPr>
  </w:style>
  <w:style w:type="character" w:customStyle="1" w:styleId="5">
    <w:name w:val="正文文本 Char"/>
    <w:basedOn w:val="3"/>
    <w:link w:val="2"/>
    <w:qFormat/>
    <w:uiPriority w:val="0"/>
    <w:rPr>
      <w:rFonts w:ascii="仿宋_GB2312" w:hAnsi="华文中宋" w:eastAsia="仿宋_GB2312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2017-03-12T06:06:00Z</dcterms:created>
  <dc:creator>Administrator</dc:creator>
  <cp:lastModifiedBy>Administrator</cp:lastModifiedBy>
  <dcterms:modified xsi:type="dcterms:W3CDTF">2017-03-13T08:31:29Z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